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FA" w:rsidRDefault="00BF63FA" w:rsidP="00BF63FA">
      <w:pPr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en-IE"/>
        </w:rPr>
      </w:pPr>
      <w:r>
        <w:rPr>
          <w:noProof/>
          <w:lang w:eastAsia="en-IE"/>
        </w:rPr>
        <w:drawing>
          <wp:inline distT="0" distB="0" distL="0" distR="0" wp14:anchorId="6FB28BE3" wp14:editId="2FAD71C3">
            <wp:extent cx="5731510" cy="4645660"/>
            <wp:effectExtent l="0" t="0" r="2540" b="2540"/>
            <wp:docPr id="1" name="Picture 1" descr="C:\Users\pentonyp\Desktop\PQ template.doc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ntonyp\Desktop\PQ template.doc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4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63FA" w:rsidRPr="00BF63FA" w:rsidRDefault="00BF63FA" w:rsidP="00BF63FA">
      <w:pPr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en-IE"/>
        </w:rPr>
      </w:pPr>
    </w:p>
    <w:tbl>
      <w:tblPr>
        <w:tblW w:w="5000" w:type="pct"/>
        <w:tblInd w:w="113" w:type="dxa"/>
        <w:tblBorders>
          <w:top w:val="dotted" w:sz="6" w:space="0" w:color="CCCCCC"/>
          <w:left w:val="dotted" w:sz="6" w:space="0" w:color="CCCCCC"/>
          <w:bottom w:val="dotted" w:sz="6" w:space="0" w:color="CCCCCC"/>
          <w:right w:val="dotted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6"/>
        <w:gridCol w:w="586"/>
      </w:tblGrid>
      <w:tr w:rsidR="00BF63FA" w:rsidRPr="00BF63FA" w:rsidTr="00BF63FA">
        <w:trPr>
          <w:trHeight w:val="300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FFE6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3FA" w:rsidRPr="00BF63FA" w:rsidRDefault="00BF63FA" w:rsidP="00BF63F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IE"/>
              </w:rPr>
            </w:pPr>
            <w:r w:rsidRPr="00BF63FA">
              <w:rPr>
                <w:rFonts w:ascii="Verdana" w:eastAsia="Times New Roman" w:hAnsi="Verdana" w:cs="Times New Roman"/>
                <w:sz w:val="18"/>
                <w:szCs w:val="18"/>
                <w:lang w:eastAsia="en-IE"/>
              </w:rPr>
              <w:t xml:space="preserve">Operational in 2018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3FA" w:rsidRPr="00BF63FA" w:rsidRDefault="00BF63FA" w:rsidP="00BF63F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IE"/>
              </w:rPr>
            </w:pPr>
          </w:p>
        </w:tc>
      </w:tr>
      <w:tr w:rsidR="00BF63FA" w:rsidRPr="00BF63FA" w:rsidTr="00BF63FA">
        <w:trPr>
          <w:trHeight w:val="300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9D08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3FA" w:rsidRPr="00BF63FA" w:rsidRDefault="00BF63FA" w:rsidP="00BF63F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IE"/>
              </w:rPr>
            </w:pPr>
            <w:r w:rsidRPr="00BF63FA">
              <w:rPr>
                <w:rFonts w:ascii="Verdana" w:eastAsia="Times New Roman" w:hAnsi="Verdana" w:cs="Times New Roman"/>
                <w:sz w:val="18"/>
                <w:szCs w:val="18"/>
                <w:lang w:eastAsia="en-IE"/>
              </w:rPr>
              <w:t xml:space="preserve">Operational in 2019 </w:t>
            </w:r>
          </w:p>
        </w:tc>
        <w:tc>
          <w:tcPr>
            <w:tcW w:w="0" w:type="auto"/>
            <w:vAlign w:val="center"/>
            <w:hideMark/>
          </w:tcPr>
          <w:p w:rsidR="00BF63FA" w:rsidRPr="00BF63FA" w:rsidRDefault="00BF63FA" w:rsidP="00BF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9F1B2C" w:rsidRDefault="009F1B2C"/>
    <w:sectPr w:rsidR="009F1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FA"/>
    <w:rsid w:val="00545EFF"/>
    <w:rsid w:val="00836888"/>
    <w:rsid w:val="009229E4"/>
    <w:rsid w:val="009B66AB"/>
    <w:rsid w:val="009F1B2C"/>
    <w:rsid w:val="00BE6934"/>
    <w:rsid w:val="00BF63FA"/>
    <w:rsid w:val="00E9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63F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63F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Pentony</dc:creator>
  <cp:lastModifiedBy>Paul Pentony</cp:lastModifiedBy>
  <cp:revision>1</cp:revision>
  <dcterms:created xsi:type="dcterms:W3CDTF">2019-10-15T17:18:00Z</dcterms:created>
  <dcterms:modified xsi:type="dcterms:W3CDTF">2019-10-15T17:24:00Z</dcterms:modified>
</cp:coreProperties>
</file>